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D31951E" w14:textId="77777777" w:rsidR="00112B1A" w:rsidRDefault="00112B1A" w:rsidP="00112B1A">
      <w:r>
        <w:t>BT / FM RDS / MP3 / WMA / USB / SD / AUX</w:t>
      </w:r>
    </w:p>
    <w:p w14:paraId="42324B48" w14:textId="77777777" w:rsidR="00112B1A" w:rsidRDefault="00112B1A" w:rsidP="00112B1A">
      <w:proofErr w:type="spellStart"/>
      <w:r>
        <w:t>conexiune</w:t>
      </w:r>
      <w:proofErr w:type="spellEnd"/>
      <w:r>
        <w:t xml:space="preserve"> BT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1E7EE984" w14:textId="77777777" w:rsidR="00112B1A" w:rsidRDefault="00112B1A" w:rsidP="00112B1A">
      <w:proofErr w:type="spellStart"/>
      <w:r>
        <w:t>ascultare</w:t>
      </w:r>
      <w:proofErr w:type="spellEnd"/>
      <w:r>
        <w:t xml:space="preserve"> </w:t>
      </w:r>
      <w:proofErr w:type="spellStart"/>
      <w:r>
        <w:t>muzică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telefon mobil</w:t>
      </w:r>
    </w:p>
    <w:p w14:paraId="05D13710" w14:textId="77777777" w:rsidR="00112B1A" w:rsidRDefault="00112B1A" w:rsidP="00112B1A">
      <w:proofErr w:type="spellStart"/>
      <w:r>
        <w:t>comandarea</w:t>
      </w:r>
      <w:proofErr w:type="spellEnd"/>
      <w:r>
        <w:t xml:space="preserve"> </w:t>
      </w:r>
      <w:proofErr w:type="spellStart"/>
      <w:r>
        <w:t>player-ului</w:t>
      </w:r>
      <w:proofErr w:type="spellEnd"/>
      <w:r>
        <w:t xml:space="preserve"> </w:t>
      </w:r>
      <w:proofErr w:type="spellStart"/>
      <w:r>
        <w:t>telefonului</w:t>
      </w:r>
      <w:proofErr w:type="spellEnd"/>
      <w:r>
        <w:t xml:space="preserve"> mobil</w:t>
      </w:r>
    </w:p>
    <w:p w14:paraId="463A0694" w14:textId="77777777" w:rsidR="00112B1A" w:rsidRDefault="00112B1A" w:rsidP="00112B1A">
      <w:r>
        <w:t xml:space="preserve">2in1: </w:t>
      </w:r>
      <w:proofErr w:type="spellStart"/>
      <w:r>
        <w:t>microfon</w:t>
      </w:r>
      <w:proofErr w:type="spellEnd"/>
      <w:r>
        <w:t xml:space="preserve"> </w:t>
      </w:r>
      <w:proofErr w:type="spellStart"/>
      <w:r>
        <w:t>înglobat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clemă</w:t>
      </w:r>
      <w:proofErr w:type="spellEnd"/>
      <w:r>
        <w:t xml:space="preserve"> (1,8 m)</w:t>
      </w:r>
    </w:p>
    <w:p w14:paraId="3B1B2439" w14:textId="77777777" w:rsidR="00112B1A" w:rsidRDefault="00112B1A" w:rsidP="00112B1A">
      <w:proofErr w:type="spellStart"/>
      <w:r>
        <w:t>apelare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atingerea</w:t>
      </w:r>
      <w:proofErr w:type="spellEnd"/>
      <w:r>
        <w:t xml:space="preserve"> </w:t>
      </w:r>
      <w:proofErr w:type="spellStart"/>
      <w:r>
        <w:t>telefonului</w:t>
      </w:r>
      <w:proofErr w:type="spellEnd"/>
    </w:p>
    <w:p w14:paraId="1B496AFD" w14:textId="77777777" w:rsidR="00112B1A" w:rsidRDefault="00112B1A" w:rsidP="00112B1A">
      <w:proofErr w:type="spellStart"/>
      <w:r>
        <w:t>amplificare</w:t>
      </w:r>
      <w:proofErr w:type="spellEnd"/>
      <w:r>
        <w:t xml:space="preserve"> </w:t>
      </w:r>
      <w:proofErr w:type="spellStart"/>
      <w:r>
        <w:t>convorbire</w:t>
      </w:r>
      <w:proofErr w:type="spellEnd"/>
      <w:r>
        <w:t xml:space="preserve"> </w:t>
      </w:r>
      <w:proofErr w:type="spellStart"/>
      <w:r>
        <w:t>telefonică</w:t>
      </w:r>
      <w:proofErr w:type="spellEnd"/>
    </w:p>
    <w:p w14:paraId="6A9A1BF0" w14:textId="77777777" w:rsidR="00112B1A" w:rsidRDefault="00112B1A" w:rsidP="00112B1A">
      <w:r>
        <w:t xml:space="preserve">ton de </w:t>
      </w:r>
      <w:proofErr w:type="spellStart"/>
      <w:r>
        <w:t>apel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difuzoarele</w:t>
      </w:r>
      <w:proofErr w:type="spellEnd"/>
      <w:r>
        <w:t xml:space="preserve"> </w:t>
      </w:r>
      <w:proofErr w:type="spellStart"/>
      <w:r>
        <w:t>auto</w:t>
      </w:r>
      <w:proofErr w:type="spellEnd"/>
    </w:p>
    <w:p w14:paraId="352EB096" w14:textId="77777777" w:rsidR="00112B1A" w:rsidRDefault="00112B1A" w:rsidP="00112B1A">
      <w:proofErr w:type="spellStart"/>
      <w:r>
        <w:t>afișare</w:t>
      </w:r>
      <w:proofErr w:type="spellEnd"/>
      <w:r>
        <w:t xml:space="preserve"> </w:t>
      </w:r>
      <w:proofErr w:type="spellStart"/>
      <w:r>
        <w:t>număr</w:t>
      </w:r>
      <w:proofErr w:type="spellEnd"/>
      <w:r>
        <w:t xml:space="preserve"> </w:t>
      </w:r>
      <w:proofErr w:type="spellStart"/>
      <w:r>
        <w:t>apelant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ecran</w:t>
      </w:r>
      <w:proofErr w:type="spellEnd"/>
    </w:p>
    <w:p w14:paraId="5B3941A2" w14:textId="77777777" w:rsidR="00112B1A" w:rsidRDefault="00112B1A" w:rsidP="00112B1A">
      <w:r>
        <w:t xml:space="preserve">la </w:t>
      </w:r>
      <w:proofErr w:type="spellStart"/>
      <w:r>
        <w:t>sosirea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apel</w:t>
      </w:r>
      <w:proofErr w:type="spellEnd"/>
      <w:r>
        <w:t xml:space="preserve"> </w:t>
      </w:r>
      <w:proofErr w:type="spellStart"/>
      <w:r>
        <w:t>radioul</w:t>
      </w:r>
      <w:proofErr w:type="spellEnd"/>
      <w:r>
        <w:t xml:space="preserve"> se </w:t>
      </w:r>
      <w:proofErr w:type="spellStart"/>
      <w:r>
        <w:t>pornește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trece</w:t>
      </w:r>
      <w:proofErr w:type="spellEnd"/>
      <w:r>
        <w:t xml:space="preserve"> la modul BT</w:t>
      </w:r>
    </w:p>
    <w:p w14:paraId="3E97C735" w14:textId="77777777" w:rsidR="00112B1A" w:rsidRDefault="00112B1A" w:rsidP="00112B1A">
      <w:proofErr w:type="spellStart"/>
      <w:r>
        <w:t>preluare</w:t>
      </w:r>
      <w:proofErr w:type="spellEnd"/>
      <w:r>
        <w:t>-/</w:t>
      </w:r>
      <w:proofErr w:type="spellStart"/>
      <w:r>
        <w:t>încheiere</w:t>
      </w:r>
      <w:proofErr w:type="spellEnd"/>
      <w:r>
        <w:t xml:space="preserve"> </w:t>
      </w:r>
      <w:proofErr w:type="spellStart"/>
      <w:r>
        <w:t>apel</w:t>
      </w:r>
      <w:proofErr w:type="spellEnd"/>
      <w:r>
        <w:t xml:space="preserve">/ </w:t>
      </w:r>
      <w:proofErr w:type="spellStart"/>
      <w:r>
        <w:t>reapelare</w:t>
      </w:r>
      <w:proofErr w:type="spellEnd"/>
    </w:p>
    <w:p w14:paraId="5FC2108C" w14:textId="77777777" w:rsidR="00112B1A" w:rsidRDefault="00112B1A" w:rsidP="00112B1A">
      <w:proofErr w:type="spellStart"/>
      <w:r>
        <w:t>afișaj</w:t>
      </w:r>
      <w:proofErr w:type="spellEnd"/>
      <w:r>
        <w:t xml:space="preserve"> text </w:t>
      </w:r>
      <w:proofErr w:type="spellStart"/>
      <w:r>
        <w:t>excelent</w:t>
      </w:r>
      <w:proofErr w:type="spellEnd"/>
      <w:r>
        <w:t xml:space="preserve"> de </w:t>
      </w:r>
      <w:proofErr w:type="spellStart"/>
      <w:r>
        <w:t>lizibil</w:t>
      </w:r>
      <w:proofErr w:type="spellEnd"/>
    </w:p>
    <w:p w14:paraId="3301B1F6" w14:textId="77777777" w:rsidR="00112B1A" w:rsidRDefault="00112B1A" w:rsidP="00112B1A">
      <w:proofErr w:type="spellStart"/>
      <w:r>
        <w:t>memorie</w:t>
      </w:r>
      <w:proofErr w:type="spellEnd"/>
      <w:r>
        <w:t xml:space="preserve"> 18 FM, </w:t>
      </w:r>
      <w:proofErr w:type="spellStart"/>
      <w:r>
        <w:t>oră</w:t>
      </w:r>
      <w:proofErr w:type="spellEnd"/>
    </w:p>
    <w:p w14:paraId="631501CF" w14:textId="77777777" w:rsidR="00112B1A" w:rsidRDefault="00112B1A" w:rsidP="00112B1A">
      <w:proofErr w:type="spellStart"/>
      <w:r>
        <w:t>căutarea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stocarea</w:t>
      </w:r>
      <w:proofErr w:type="spellEnd"/>
      <w:r>
        <w:t xml:space="preserve"> </w:t>
      </w:r>
      <w:proofErr w:type="spellStart"/>
      <w:r>
        <w:t>manuală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a </w:t>
      </w:r>
      <w:proofErr w:type="spellStart"/>
      <w:r>
        <w:t>posturilor</w:t>
      </w:r>
      <w:proofErr w:type="spellEnd"/>
    </w:p>
    <w:p w14:paraId="37F33B11" w14:textId="77777777" w:rsidR="00112B1A" w:rsidRDefault="00112B1A" w:rsidP="00112B1A">
      <w:proofErr w:type="spellStart"/>
      <w:r>
        <w:t>serviciu</w:t>
      </w:r>
      <w:proofErr w:type="spellEnd"/>
      <w:r>
        <w:t xml:space="preserve"> </w:t>
      </w:r>
      <w:proofErr w:type="spellStart"/>
      <w:r>
        <w:t>informații</w:t>
      </w:r>
      <w:proofErr w:type="spellEnd"/>
      <w:r>
        <w:t xml:space="preserve"> </w:t>
      </w:r>
      <w:proofErr w:type="spellStart"/>
      <w:r>
        <w:t>rutiere</w:t>
      </w:r>
      <w:proofErr w:type="spellEnd"/>
    </w:p>
    <w:p w14:paraId="092DBEFD" w14:textId="77777777" w:rsidR="00112B1A" w:rsidRDefault="00112B1A" w:rsidP="00112B1A">
      <w:proofErr w:type="spellStart"/>
      <w:r>
        <w:t>căutare</w:t>
      </w:r>
      <w:proofErr w:type="spellEnd"/>
      <w:r>
        <w:t xml:space="preserve"> </w:t>
      </w:r>
      <w:proofErr w:type="spellStart"/>
      <w:r>
        <w:t>frecvențe</w:t>
      </w:r>
      <w:proofErr w:type="spellEnd"/>
      <w:r>
        <w:t xml:space="preserve"> </w:t>
      </w:r>
      <w:proofErr w:type="spellStart"/>
      <w:r>
        <w:t>alternative</w:t>
      </w:r>
      <w:proofErr w:type="spellEnd"/>
      <w:r>
        <w:t xml:space="preserve"> de </w:t>
      </w:r>
      <w:proofErr w:type="spellStart"/>
      <w:r>
        <w:t>recepție</w:t>
      </w:r>
      <w:proofErr w:type="spellEnd"/>
    </w:p>
    <w:p w14:paraId="3B04B226" w14:textId="77777777" w:rsidR="00112B1A" w:rsidRDefault="00112B1A" w:rsidP="00112B1A">
      <w:r>
        <w:t xml:space="preserve">MP3 „iD3 Tag” </w:t>
      </w:r>
      <w:proofErr w:type="spellStart"/>
      <w:r>
        <w:t>afișare</w:t>
      </w:r>
      <w:proofErr w:type="spellEnd"/>
      <w:r>
        <w:t xml:space="preserve"> </w:t>
      </w:r>
      <w:proofErr w:type="spellStart"/>
      <w:r>
        <w:t>informații</w:t>
      </w:r>
      <w:proofErr w:type="spellEnd"/>
      <w:r>
        <w:t xml:space="preserve"> de </w:t>
      </w:r>
      <w:proofErr w:type="spellStart"/>
      <w:r>
        <w:t>tip</w:t>
      </w:r>
      <w:proofErr w:type="spellEnd"/>
      <w:r>
        <w:t xml:space="preserve"> text</w:t>
      </w:r>
    </w:p>
    <w:p w14:paraId="3E332529" w14:textId="77777777" w:rsidR="00112B1A" w:rsidRDefault="00112B1A" w:rsidP="00112B1A">
      <w:proofErr w:type="spellStart"/>
      <w:r>
        <w:t>moduri</w:t>
      </w:r>
      <w:proofErr w:type="spellEnd"/>
      <w:r>
        <w:t xml:space="preserve"> de </w:t>
      </w:r>
      <w:proofErr w:type="spellStart"/>
      <w:r>
        <w:t>redare</w:t>
      </w:r>
      <w:proofErr w:type="spellEnd"/>
      <w:r>
        <w:t xml:space="preserve">: </w:t>
      </w:r>
      <w:proofErr w:type="spellStart"/>
      <w:r>
        <w:t>prezentare</w:t>
      </w:r>
      <w:proofErr w:type="spellEnd"/>
      <w:r>
        <w:t xml:space="preserve"> </w:t>
      </w:r>
      <w:proofErr w:type="spellStart"/>
      <w:r>
        <w:t>melodie</w:t>
      </w:r>
      <w:proofErr w:type="spellEnd"/>
      <w:r>
        <w:t>, repetare,</w:t>
      </w:r>
    </w:p>
    <w:p w14:paraId="4B256911" w14:textId="77777777" w:rsidR="00112B1A" w:rsidRDefault="00112B1A" w:rsidP="00112B1A">
      <w:proofErr w:type="spellStart"/>
      <w:r>
        <w:t>ordine</w:t>
      </w:r>
      <w:proofErr w:type="spellEnd"/>
      <w:r>
        <w:t xml:space="preserve"> </w:t>
      </w:r>
      <w:proofErr w:type="spellStart"/>
      <w:r>
        <w:t>aleatoare</w:t>
      </w:r>
      <w:proofErr w:type="spellEnd"/>
    </w:p>
    <w:p w14:paraId="753C7C7A" w14:textId="77777777" w:rsidR="00112B1A" w:rsidRDefault="00112B1A" w:rsidP="00112B1A">
      <w:proofErr w:type="spellStart"/>
      <w:r>
        <w:t>gestionare</w:t>
      </w:r>
      <w:proofErr w:type="spellEnd"/>
      <w:r>
        <w:t xml:space="preserve"> </w:t>
      </w:r>
      <w:proofErr w:type="spellStart"/>
      <w:r>
        <w:t>foldere</w:t>
      </w:r>
      <w:proofErr w:type="spellEnd"/>
    </w:p>
    <w:p w14:paraId="2C804337" w14:textId="77777777" w:rsidR="00112B1A" w:rsidRDefault="00112B1A" w:rsidP="00112B1A">
      <w:proofErr w:type="spellStart"/>
      <w:r>
        <w:t>setare</w:t>
      </w:r>
      <w:proofErr w:type="spellEnd"/>
      <w:r>
        <w:t xml:space="preserve"> ton, </w:t>
      </w:r>
      <w:proofErr w:type="spellStart"/>
      <w:r>
        <w:t>loudness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EQ</w:t>
      </w:r>
    </w:p>
    <w:p w14:paraId="4F9F683A" w14:textId="77777777" w:rsidR="00112B1A" w:rsidRDefault="00112B1A" w:rsidP="00112B1A">
      <w:proofErr w:type="spellStart"/>
      <w:r>
        <w:t>ieşiri</w:t>
      </w:r>
      <w:proofErr w:type="spellEnd"/>
      <w:r>
        <w:t xml:space="preserve"> Hi-Fi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difuzoare</w:t>
      </w:r>
      <w:proofErr w:type="spellEnd"/>
      <w:r>
        <w:t>: 4 x 50 W</w:t>
      </w:r>
    </w:p>
    <w:p w14:paraId="316E4B58" w14:textId="77777777" w:rsidR="00112B1A" w:rsidRDefault="00112B1A" w:rsidP="00112B1A">
      <w:proofErr w:type="spellStart"/>
      <w:r>
        <w:t>intrare</w:t>
      </w:r>
      <w:proofErr w:type="spellEnd"/>
      <w:r>
        <w:t xml:space="preserve"> AUX de 3,5 mm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aparate</w:t>
      </w:r>
      <w:proofErr w:type="spellEnd"/>
      <w:r>
        <w:t xml:space="preserve"> </w:t>
      </w:r>
      <w:proofErr w:type="spellStart"/>
      <w:r>
        <w:t>portabile</w:t>
      </w:r>
      <w:proofErr w:type="spellEnd"/>
      <w:r>
        <w:t xml:space="preserve"> 4 x RCA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conectare</w:t>
      </w:r>
      <w:proofErr w:type="spellEnd"/>
      <w:r>
        <w:t xml:space="preserve"> </w:t>
      </w:r>
      <w:proofErr w:type="spellStart"/>
      <w:r>
        <w:t>amplificator</w:t>
      </w:r>
      <w:proofErr w:type="spellEnd"/>
      <w:r>
        <w:t xml:space="preserve">, </w:t>
      </w:r>
      <w:proofErr w:type="spellStart"/>
      <w:r>
        <w:t>difuzor</w:t>
      </w:r>
      <w:proofErr w:type="spellEnd"/>
      <w:r>
        <w:t xml:space="preserve"> de </w:t>
      </w:r>
      <w:proofErr w:type="spellStart"/>
      <w:r>
        <w:t>joase</w:t>
      </w:r>
      <w:proofErr w:type="spellEnd"/>
    </w:p>
    <w:p w14:paraId="37634C3E" w14:textId="6F4D3360" w:rsidR="00481B83" w:rsidRPr="00C34403" w:rsidRDefault="00112B1A" w:rsidP="00112B1A">
      <w:proofErr w:type="spellStart"/>
      <w:r>
        <w:t>telecomandă</w:t>
      </w:r>
      <w:proofErr w:type="spellEnd"/>
      <w:r>
        <w:t xml:space="preserve"> (CR2025, 3V </w:t>
      </w:r>
      <w:proofErr w:type="spellStart"/>
      <w:r>
        <w:t>baterie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, </w:t>
      </w:r>
      <w:proofErr w:type="spellStart"/>
      <w:r>
        <w:t>inclusă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3C317C"/>
    <w:rsid w:val="00481B83"/>
    <w:rsid w:val="004B351D"/>
    <w:rsid w:val="00504BB1"/>
    <w:rsid w:val="00540E9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9071E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2023-01-11T08:28:00Z</dcterms:modified>
</cp:coreProperties>
</file>